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932F8" w14:textId="77777777" w:rsidR="00790659" w:rsidRPr="00790659" w:rsidRDefault="00790659" w:rsidP="00790659">
      <w:pPr>
        <w:shd w:val="clear" w:color="auto" w:fill="FFFFFF"/>
        <w:spacing w:after="375" w:line="435" w:lineRule="atLeast"/>
        <w:jc w:val="both"/>
        <w:outlineLvl w:val="0"/>
        <w:rPr>
          <w:rFonts w:ascii="Open Sans" w:eastAsia="Times New Roman" w:hAnsi="Open Sans" w:cs="Open Sans"/>
          <w:b/>
          <w:bCs/>
          <w:color w:val="333333"/>
          <w:kern w:val="36"/>
          <w:sz w:val="38"/>
          <w:szCs w:val="38"/>
          <w:lang w:eastAsia="es-UY"/>
          <w14:ligatures w14:val="none"/>
        </w:rPr>
      </w:pPr>
      <w:r w:rsidRPr="00790659">
        <w:rPr>
          <w:rFonts w:ascii="Open Sans" w:eastAsia="Times New Roman" w:hAnsi="Open Sans" w:cs="Open Sans"/>
          <w:b/>
          <w:bCs/>
          <w:color w:val="333333"/>
          <w:kern w:val="36"/>
          <w:sz w:val="38"/>
          <w:szCs w:val="38"/>
          <w:lang w:eastAsia="es-UY"/>
          <w14:ligatures w14:val="none"/>
        </w:rPr>
        <w:t>Todos somos Israel y Gaza</w:t>
      </w:r>
    </w:p>
    <w:p w14:paraId="4CB8FD5A" w14:textId="77777777" w:rsidR="00790659" w:rsidRPr="00790659" w:rsidRDefault="00790659" w:rsidP="00790659">
      <w:pPr>
        <w:shd w:val="clear" w:color="auto" w:fill="FFFFFF"/>
        <w:spacing w:after="600" w:line="345" w:lineRule="atLeast"/>
        <w:jc w:val="both"/>
        <w:outlineLvl w:val="1"/>
        <w:rPr>
          <w:rFonts w:ascii="Montserrat" w:eastAsia="Times New Roman" w:hAnsi="Montserrat" w:cs="Open Sans"/>
          <w:color w:val="474747"/>
          <w:kern w:val="0"/>
          <w:sz w:val="28"/>
          <w:szCs w:val="28"/>
          <w:lang w:eastAsia="es-UY"/>
          <w14:ligatures w14:val="none"/>
        </w:rPr>
      </w:pPr>
      <w:r w:rsidRPr="00790659">
        <w:rPr>
          <w:rFonts w:ascii="Montserrat" w:eastAsia="Times New Roman" w:hAnsi="Montserrat" w:cs="Open Sans"/>
          <w:color w:val="474747"/>
          <w:kern w:val="0"/>
          <w:sz w:val="28"/>
          <w:szCs w:val="28"/>
          <w:lang w:eastAsia="es-UY"/>
          <w14:ligatures w14:val="none"/>
        </w:rPr>
        <w:t xml:space="preserve">“Es una cruel barbarie de Hamas que responde a otra barbarie </w:t>
      </w:r>
      <w:proofErr w:type="spellStart"/>
      <w:r w:rsidRPr="00790659">
        <w:rPr>
          <w:rFonts w:ascii="Montserrat" w:eastAsia="Times New Roman" w:hAnsi="Montserrat" w:cs="Open Sans"/>
          <w:color w:val="474747"/>
          <w:kern w:val="0"/>
          <w:sz w:val="28"/>
          <w:szCs w:val="28"/>
          <w:lang w:eastAsia="es-UY"/>
          <w14:ligatures w14:val="none"/>
        </w:rPr>
        <w:t>aun</w:t>
      </w:r>
      <w:proofErr w:type="spellEnd"/>
      <w:r w:rsidRPr="00790659">
        <w:rPr>
          <w:rFonts w:ascii="Montserrat" w:eastAsia="Times New Roman" w:hAnsi="Montserrat" w:cs="Open Sans"/>
          <w:color w:val="474747"/>
          <w:kern w:val="0"/>
          <w:sz w:val="28"/>
          <w:szCs w:val="28"/>
          <w:lang w:eastAsia="es-UY"/>
          <w14:ligatures w14:val="none"/>
        </w:rPr>
        <w:t xml:space="preserve"> más grave y cruel del gobierno de Israel”, fue el primer pensamiento que me vino a la mente.</w:t>
      </w:r>
    </w:p>
    <w:p w14:paraId="6FDC3AA9" w14:textId="77777777" w:rsidR="00790659" w:rsidRPr="00790659" w:rsidRDefault="00790659" w:rsidP="00790659">
      <w:pPr>
        <w:shd w:val="clear" w:color="auto" w:fill="FFFFFF"/>
        <w:spacing w:after="600" w:line="345" w:lineRule="atLeast"/>
        <w:jc w:val="both"/>
        <w:outlineLvl w:val="1"/>
        <w:rPr>
          <w:rFonts w:ascii="Montserrat" w:eastAsia="Times New Roman" w:hAnsi="Montserrat" w:cs="Open Sans"/>
          <w:color w:val="474747"/>
          <w:kern w:val="0"/>
          <w:sz w:val="28"/>
          <w:szCs w:val="28"/>
          <w:lang w:eastAsia="es-UY"/>
          <w14:ligatures w14:val="none"/>
        </w:rPr>
      </w:pPr>
      <w:r w:rsidRPr="00790659">
        <w:rPr>
          <w:rFonts w:ascii="Montserrat" w:eastAsia="Times New Roman" w:hAnsi="Montserrat" w:cs="Open Sans"/>
          <w:color w:val="474747"/>
          <w:kern w:val="0"/>
          <w:sz w:val="28"/>
          <w:szCs w:val="28"/>
          <w:lang w:eastAsia="es-UY"/>
          <w14:ligatures w14:val="none"/>
        </w:rPr>
        <w:t>La acción de Hamás me parece repudiable por su atrocidad e insensatez. Solo la puedo comprender como expresión siniestra del odio, la venganza, la desesperación y la impotencia acumuladas durante 8 décadas. Y me estremece pensar que con ello no logrará sino agravar el dolor y prolongar el llanto de sus ancianos, jóvenes y niños, cavar la tumba de su pueblo. Y dejar a sus aliados en el peor lugar.</w:t>
      </w:r>
    </w:p>
    <w:p w14:paraId="6EC364D8" w14:textId="77777777" w:rsidR="00790659" w:rsidRPr="00790659" w:rsidRDefault="00790659" w:rsidP="00790659">
      <w:pPr>
        <w:shd w:val="clear" w:color="auto" w:fill="FFFFFF"/>
        <w:spacing w:after="600" w:line="345" w:lineRule="atLeast"/>
        <w:jc w:val="both"/>
        <w:outlineLvl w:val="1"/>
        <w:rPr>
          <w:rFonts w:ascii="Montserrat" w:eastAsia="Times New Roman" w:hAnsi="Montserrat" w:cs="Open Sans"/>
          <w:color w:val="474747"/>
          <w:kern w:val="0"/>
          <w:sz w:val="28"/>
          <w:szCs w:val="28"/>
          <w:lang w:eastAsia="es-UY"/>
          <w14:ligatures w14:val="none"/>
        </w:rPr>
      </w:pPr>
      <w:r w:rsidRPr="00790659">
        <w:rPr>
          <w:rFonts w:ascii="Montserrat" w:eastAsia="Times New Roman" w:hAnsi="Montserrat" w:cs="Open Sans"/>
          <w:color w:val="474747"/>
          <w:kern w:val="0"/>
          <w:sz w:val="28"/>
          <w:szCs w:val="28"/>
          <w:lang w:eastAsia="es-UY"/>
          <w14:ligatures w14:val="none"/>
        </w:rPr>
        <w:t xml:space="preserve">Más </w:t>
      </w:r>
      <w:proofErr w:type="spellStart"/>
      <w:r w:rsidRPr="00790659">
        <w:rPr>
          <w:rFonts w:ascii="Montserrat" w:eastAsia="Times New Roman" w:hAnsi="Montserrat" w:cs="Open Sans"/>
          <w:color w:val="474747"/>
          <w:kern w:val="0"/>
          <w:sz w:val="28"/>
          <w:szCs w:val="28"/>
          <w:lang w:eastAsia="es-UY"/>
          <w14:ligatures w14:val="none"/>
        </w:rPr>
        <w:t>aun</w:t>
      </w:r>
      <w:proofErr w:type="spellEnd"/>
      <w:r w:rsidRPr="00790659">
        <w:rPr>
          <w:rFonts w:ascii="Montserrat" w:eastAsia="Times New Roman" w:hAnsi="Montserrat" w:cs="Open Sans"/>
          <w:color w:val="474747"/>
          <w:kern w:val="0"/>
          <w:sz w:val="28"/>
          <w:szCs w:val="28"/>
          <w:lang w:eastAsia="es-UY"/>
          <w14:ligatures w14:val="none"/>
        </w:rPr>
        <w:t xml:space="preserve"> me cuesta comprender la extrema violencia, la inhumana y tan prolongada opresión, que muchos gobiernos de Israel, el actual de Benjamín Netanyahu más que ninguno, ha ejercido y ejerce de manera sistemática sobre el pueblo palestino. No lo puedo comprender sino como expresión de prepotencia, legitimada en las creencias religiosas más irracionales y apoyada por la hipócrita complicidad de no pocos países occidentales, con Estados Unidos a la cabeza.</w:t>
      </w:r>
    </w:p>
    <w:p w14:paraId="5900B19F" w14:textId="77777777" w:rsidR="00790659" w:rsidRPr="00790659" w:rsidRDefault="00790659" w:rsidP="00790659">
      <w:pPr>
        <w:shd w:val="clear" w:color="auto" w:fill="FFFFFF"/>
        <w:spacing w:after="600" w:line="345" w:lineRule="atLeast"/>
        <w:jc w:val="both"/>
        <w:outlineLvl w:val="1"/>
        <w:rPr>
          <w:rFonts w:ascii="Montserrat" w:eastAsia="Times New Roman" w:hAnsi="Montserrat" w:cs="Open Sans"/>
          <w:color w:val="474747"/>
          <w:kern w:val="0"/>
          <w:sz w:val="28"/>
          <w:szCs w:val="28"/>
          <w:lang w:eastAsia="es-UY"/>
          <w14:ligatures w14:val="none"/>
        </w:rPr>
      </w:pPr>
      <w:r w:rsidRPr="00790659">
        <w:rPr>
          <w:rFonts w:ascii="Montserrat" w:eastAsia="Times New Roman" w:hAnsi="Montserrat" w:cs="Open Sans"/>
          <w:color w:val="474747"/>
          <w:kern w:val="0"/>
          <w:sz w:val="28"/>
          <w:szCs w:val="28"/>
          <w:lang w:eastAsia="es-UY"/>
          <w14:ligatures w14:val="none"/>
        </w:rPr>
        <w:t>Miro a Gaza, a todo el Oriente Medio, cuna de civilizaciones y encrucijada de rutas comerciales y bélicas, miro a Haití la olvidada, a África la mártir, a Europa del Este, al Mediterráneo más cercano…, a nuestras derechas y nuestras bolsas en pie de guerra. Y me invade la congoja. ¿Puede haber esperanza para una especie incapaz de contener, de calmar su codicia de poder, sus miedos y odios? Pobre Homo Sapiens.</w:t>
      </w:r>
    </w:p>
    <w:p w14:paraId="0AAB040C" w14:textId="77777777" w:rsidR="00790659" w:rsidRPr="00790659" w:rsidRDefault="00790659" w:rsidP="00790659">
      <w:pPr>
        <w:shd w:val="clear" w:color="auto" w:fill="FFFFFF"/>
        <w:spacing w:after="600" w:line="345" w:lineRule="atLeast"/>
        <w:jc w:val="both"/>
        <w:outlineLvl w:val="1"/>
        <w:rPr>
          <w:rFonts w:ascii="Montserrat" w:eastAsia="Times New Roman" w:hAnsi="Montserrat" w:cs="Open Sans"/>
          <w:color w:val="474747"/>
          <w:kern w:val="0"/>
          <w:sz w:val="28"/>
          <w:szCs w:val="28"/>
          <w:lang w:eastAsia="es-UY"/>
          <w14:ligatures w14:val="none"/>
        </w:rPr>
      </w:pPr>
      <w:r w:rsidRPr="00790659">
        <w:rPr>
          <w:rFonts w:ascii="Montserrat" w:eastAsia="Times New Roman" w:hAnsi="Montserrat" w:cs="Open Sans"/>
          <w:color w:val="474747"/>
          <w:kern w:val="0"/>
          <w:sz w:val="28"/>
          <w:szCs w:val="28"/>
          <w:lang w:eastAsia="es-UY"/>
          <w14:ligatures w14:val="none"/>
        </w:rPr>
        <w:t>¿Puede haber esperanza para Gaza y para toda Palestina? Solo alcanzo a ver que el odio y la masacre no son el camino. ¿Podrá vivir Israel en paz y seguridad? No, nunca lo podrá, mientras niegue a sus hermanos palestinos la posibilidad real de vivir en dignidad.</w:t>
      </w:r>
    </w:p>
    <w:p w14:paraId="5DC6E752" w14:textId="77777777" w:rsidR="00790659" w:rsidRPr="00790659" w:rsidRDefault="00790659" w:rsidP="00790659">
      <w:pPr>
        <w:shd w:val="clear" w:color="auto" w:fill="FFFFFF"/>
        <w:spacing w:after="600" w:line="345" w:lineRule="atLeast"/>
        <w:jc w:val="both"/>
        <w:outlineLvl w:val="1"/>
        <w:rPr>
          <w:rFonts w:ascii="Montserrat" w:eastAsia="Times New Roman" w:hAnsi="Montserrat" w:cs="Open Sans"/>
          <w:color w:val="474747"/>
          <w:kern w:val="0"/>
          <w:sz w:val="28"/>
          <w:szCs w:val="28"/>
          <w:lang w:eastAsia="es-UY"/>
          <w14:ligatures w14:val="none"/>
        </w:rPr>
      </w:pPr>
      <w:r w:rsidRPr="00790659">
        <w:rPr>
          <w:rFonts w:ascii="Montserrat" w:eastAsia="Times New Roman" w:hAnsi="Montserrat" w:cs="Open Sans"/>
          <w:color w:val="474747"/>
          <w:kern w:val="0"/>
          <w:sz w:val="28"/>
          <w:szCs w:val="28"/>
          <w:lang w:eastAsia="es-UY"/>
          <w14:ligatures w14:val="none"/>
        </w:rPr>
        <w:lastRenderedPageBreak/>
        <w:t>Todos somos Israel y Gaza. Somo hijos de la misma tierra herida. El mismo sueño de vida liberada y hermanada nos impulsa. No podemos renegar de lo que somos. La tierra y la vida nos llaman urgentemente a sentarnos antes de que sea tarde en la misma mesa a compartir el pan y la palabra de la fraternidad y de la sororidad universal con su dicha profunda. ¿No es ese el germen de la divinidad que somos, la inagotable, infinita posibilidad que habita en el corazón del cosmos y en nuestro pobre corazón humano?</w:t>
      </w:r>
    </w:p>
    <w:p w14:paraId="32A52003" w14:textId="77777777" w:rsidR="00790659" w:rsidRDefault="00790659" w:rsidP="00790659">
      <w:pPr>
        <w:shd w:val="clear" w:color="auto" w:fill="FFFFFF"/>
        <w:spacing w:after="600" w:line="345" w:lineRule="atLeast"/>
        <w:jc w:val="both"/>
        <w:outlineLvl w:val="1"/>
        <w:rPr>
          <w:rFonts w:ascii="Montserrat" w:eastAsia="Times New Roman" w:hAnsi="Montserrat" w:cs="Open Sans"/>
          <w:color w:val="474747"/>
          <w:kern w:val="0"/>
          <w:sz w:val="28"/>
          <w:szCs w:val="28"/>
          <w:lang w:eastAsia="es-UY"/>
          <w14:ligatures w14:val="none"/>
        </w:rPr>
      </w:pPr>
      <w:r w:rsidRPr="00790659">
        <w:rPr>
          <w:rFonts w:ascii="Montserrat" w:eastAsia="Times New Roman" w:hAnsi="Montserrat" w:cs="Open Sans"/>
          <w:color w:val="474747"/>
          <w:kern w:val="0"/>
          <w:sz w:val="28"/>
          <w:szCs w:val="28"/>
          <w:lang w:eastAsia="es-UY"/>
          <w14:ligatures w14:val="none"/>
        </w:rPr>
        <w:t>Aizarna, 11 de octubre de 2023</w:t>
      </w:r>
    </w:p>
    <w:p w14:paraId="57452921" w14:textId="18D101E4" w:rsidR="00790659" w:rsidRPr="00790659" w:rsidRDefault="00790659" w:rsidP="00790659">
      <w:pPr>
        <w:shd w:val="clear" w:color="auto" w:fill="FFFFFF"/>
        <w:spacing w:after="600" w:line="345" w:lineRule="atLeast"/>
        <w:jc w:val="both"/>
        <w:outlineLvl w:val="1"/>
        <w:rPr>
          <w:rFonts w:ascii="Montserrat" w:eastAsia="Times New Roman" w:hAnsi="Montserrat" w:cs="Open Sans"/>
          <w:b/>
          <w:bCs/>
          <w:color w:val="474747"/>
          <w:kern w:val="0"/>
          <w:sz w:val="28"/>
          <w:szCs w:val="28"/>
          <w:lang w:eastAsia="es-UY"/>
          <w14:ligatures w14:val="none"/>
        </w:rPr>
      </w:pPr>
      <w:r w:rsidRPr="00790659">
        <w:rPr>
          <w:rFonts w:ascii="Montserrat" w:eastAsia="Times New Roman" w:hAnsi="Montserrat" w:cs="Open Sans"/>
          <w:b/>
          <w:bCs/>
          <w:color w:val="474747"/>
          <w:kern w:val="0"/>
          <w:sz w:val="28"/>
          <w:szCs w:val="28"/>
          <w:lang w:eastAsia="es-UY"/>
          <w14:ligatures w14:val="none"/>
        </w:rPr>
        <w:t>José Arregui</w:t>
      </w:r>
    </w:p>
    <w:p w14:paraId="00C33FC1" w14:textId="49C1B2BF" w:rsidR="00926044" w:rsidRDefault="00790659">
      <w:r w:rsidRPr="00790659">
        <w:t>https://www.religiondigital.org/el_blog_de_jose_arregi/Israel-Gaza-Esperanza-Justicia-y-paz-Oriente-Medio-Violencia_7_2605009486.html?utm_source=newsletter&amp;utm_medium=email&amp;utm_campaign=estas_son_las_principales_noticias_del_dia_en_religion_digital&amp;utm_term=2023-10-18</w:t>
      </w:r>
    </w:p>
    <w:sectPr w:rsidR="009260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2E7A97"/>
    <w:multiLevelType w:val="multilevel"/>
    <w:tmpl w:val="708AB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33217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659"/>
    <w:rsid w:val="00790659"/>
    <w:rsid w:val="0092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2F1F5"/>
  <w15:chartTrackingRefBased/>
  <w15:docId w15:val="{CB1A9368-387B-4861-ADD1-19269C5A7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U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6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74573">
                  <w:marLeft w:val="-1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4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2023-10-17T22:44:00Z</dcterms:created>
  <dcterms:modified xsi:type="dcterms:W3CDTF">2023-10-17T22:45:00Z</dcterms:modified>
</cp:coreProperties>
</file>